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76429" w14:textId="77777777" w:rsidR="007D0F14" w:rsidRPr="007D0F14" w:rsidRDefault="007D0F14" w:rsidP="007D0F14">
      <w:pPr>
        <w:widowControl/>
        <w:numPr>
          <w:ilvl w:val="0"/>
          <w:numId w:val="1"/>
        </w:numPr>
        <w:spacing w:line="420" w:lineRule="atLeast"/>
        <w:ind w:left="0"/>
        <w:jc w:val="left"/>
        <w:rPr>
          <w:rFonts w:ascii="宋体" w:eastAsia="宋体" w:hAnsi="宋体" w:cs="宋体"/>
          <w:color w:val="791911"/>
          <w:kern w:val="0"/>
          <w:sz w:val="24"/>
          <w:szCs w:val="24"/>
        </w:rPr>
      </w:pPr>
      <w:r w:rsidRPr="007D0F14">
        <w:rPr>
          <w:rFonts w:ascii="宋体" w:eastAsia="宋体" w:hAnsi="宋体" w:cs="宋体"/>
          <w:b/>
          <w:bCs/>
          <w:color w:val="791911"/>
          <w:kern w:val="0"/>
          <w:sz w:val="24"/>
          <w:szCs w:val="24"/>
        </w:rPr>
        <w:t>索 引 号:</w:t>
      </w:r>
      <w:r w:rsidRPr="007D0F14">
        <w:rPr>
          <w:rFonts w:ascii="宋体" w:eastAsia="宋体" w:hAnsi="宋体" w:cs="宋体"/>
          <w:color w:val="791911"/>
          <w:kern w:val="0"/>
          <w:sz w:val="24"/>
          <w:szCs w:val="24"/>
        </w:rPr>
        <w:t>015113219-201710-122400</w:t>
      </w:r>
    </w:p>
    <w:p w14:paraId="4ECA4459" w14:textId="77777777" w:rsidR="007D0F14" w:rsidRPr="007D0F14" w:rsidRDefault="007D0F14" w:rsidP="007D0F14">
      <w:pPr>
        <w:widowControl/>
        <w:numPr>
          <w:ilvl w:val="0"/>
          <w:numId w:val="1"/>
        </w:numPr>
        <w:spacing w:line="420" w:lineRule="atLeast"/>
        <w:ind w:left="0"/>
        <w:jc w:val="left"/>
        <w:rPr>
          <w:rFonts w:ascii="宋体" w:eastAsia="宋体" w:hAnsi="宋体" w:cs="宋体"/>
          <w:color w:val="791911"/>
          <w:kern w:val="0"/>
          <w:sz w:val="24"/>
          <w:szCs w:val="24"/>
        </w:rPr>
      </w:pPr>
      <w:r w:rsidRPr="007D0F14">
        <w:rPr>
          <w:rFonts w:ascii="宋体" w:eastAsia="宋体" w:hAnsi="宋体" w:cs="宋体"/>
          <w:b/>
          <w:bCs/>
          <w:color w:val="791911"/>
          <w:kern w:val="0"/>
          <w:sz w:val="24"/>
          <w:szCs w:val="24"/>
        </w:rPr>
        <w:t>主题分类:</w:t>
      </w:r>
      <w:r w:rsidRPr="007D0F14">
        <w:rPr>
          <w:rFonts w:ascii="宋体" w:eastAsia="宋体" w:hAnsi="宋体" w:cs="宋体"/>
          <w:color w:val="791911"/>
          <w:kern w:val="0"/>
          <w:sz w:val="24"/>
          <w:szCs w:val="24"/>
        </w:rPr>
        <w:t>政府文件</w:t>
      </w:r>
    </w:p>
    <w:p w14:paraId="40ACE0CD" w14:textId="77777777" w:rsidR="007D0F14" w:rsidRPr="007D0F14" w:rsidRDefault="007D0F14" w:rsidP="007D0F14">
      <w:pPr>
        <w:widowControl/>
        <w:numPr>
          <w:ilvl w:val="0"/>
          <w:numId w:val="1"/>
        </w:numPr>
        <w:spacing w:line="420" w:lineRule="atLeast"/>
        <w:ind w:left="0"/>
        <w:jc w:val="left"/>
        <w:rPr>
          <w:rFonts w:ascii="宋体" w:eastAsia="宋体" w:hAnsi="宋体" w:cs="宋体"/>
          <w:color w:val="791911"/>
          <w:kern w:val="0"/>
          <w:sz w:val="24"/>
          <w:szCs w:val="24"/>
        </w:rPr>
      </w:pPr>
      <w:r w:rsidRPr="007D0F14">
        <w:rPr>
          <w:rFonts w:ascii="宋体" w:eastAsia="宋体" w:hAnsi="宋体" w:cs="宋体"/>
          <w:b/>
          <w:bCs/>
          <w:color w:val="791911"/>
          <w:kern w:val="0"/>
          <w:sz w:val="24"/>
          <w:szCs w:val="24"/>
        </w:rPr>
        <w:t>发布机构:</w:t>
      </w:r>
      <w:r w:rsidRPr="007D0F14">
        <w:rPr>
          <w:rFonts w:ascii="宋体" w:eastAsia="宋体" w:hAnsi="宋体" w:cs="宋体"/>
          <w:color w:val="791911"/>
          <w:kern w:val="0"/>
          <w:sz w:val="24"/>
          <w:szCs w:val="24"/>
        </w:rPr>
        <w:t xml:space="preserve">　昆明市科学技术局</w:t>
      </w:r>
    </w:p>
    <w:p w14:paraId="4338E37A" w14:textId="77777777" w:rsidR="007D0F14" w:rsidRPr="007D0F14" w:rsidRDefault="007D0F14" w:rsidP="007D0F14">
      <w:pPr>
        <w:widowControl/>
        <w:numPr>
          <w:ilvl w:val="0"/>
          <w:numId w:val="1"/>
        </w:numPr>
        <w:spacing w:line="420" w:lineRule="atLeast"/>
        <w:ind w:left="0"/>
        <w:jc w:val="left"/>
        <w:rPr>
          <w:rFonts w:ascii="宋体" w:eastAsia="宋体" w:hAnsi="宋体" w:cs="宋体"/>
          <w:color w:val="791911"/>
          <w:kern w:val="0"/>
          <w:sz w:val="24"/>
          <w:szCs w:val="24"/>
        </w:rPr>
      </w:pPr>
      <w:r w:rsidRPr="007D0F14">
        <w:rPr>
          <w:rFonts w:ascii="宋体" w:eastAsia="宋体" w:hAnsi="宋体" w:cs="宋体"/>
          <w:b/>
          <w:bCs/>
          <w:color w:val="791911"/>
          <w:kern w:val="0"/>
          <w:sz w:val="24"/>
          <w:szCs w:val="24"/>
        </w:rPr>
        <w:t>发文日期:</w:t>
      </w:r>
      <w:r w:rsidRPr="007D0F14">
        <w:rPr>
          <w:rFonts w:ascii="宋体" w:eastAsia="宋体" w:hAnsi="宋体" w:cs="宋体"/>
          <w:color w:val="791911"/>
          <w:kern w:val="0"/>
          <w:sz w:val="24"/>
          <w:szCs w:val="24"/>
        </w:rPr>
        <w:t>2017-06-06 15:35</w:t>
      </w:r>
    </w:p>
    <w:p w14:paraId="787B9256" w14:textId="77777777" w:rsidR="007D0F14" w:rsidRPr="007D0F14" w:rsidRDefault="007D0F14" w:rsidP="007D0F14">
      <w:pPr>
        <w:widowControl/>
        <w:numPr>
          <w:ilvl w:val="0"/>
          <w:numId w:val="1"/>
        </w:numPr>
        <w:spacing w:line="420" w:lineRule="atLeast"/>
        <w:ind w:left="0"/>
        <w:jc w:val="left"/>
        <w:rPr>
          <w:rFonts w:ascii="宋体" w:eastAsia="宋体" w:hAnsi="宋体" w:cs="宋体"/>
          <w:color w:val="791911"/>
          <w:kern w:val="0"/>
          <w:sz w:val="24"/>
          <w:szCs w:val="24"/>
        </w:rPr>
      </w:pPr>
      <w:r w:rsidRPr="007D0F14">
        <w:rPr>
          <w:rFonts w:ascii="宋体" w:eastAsia="宋体" w:hAnsi="宋体" w:cs="宋体"/>
          <w:b/>
          <w:bCs/>
          <w:color w:val="791911"/>
          <w:kern w:val="0"/>
          <w:sz w:val="24"/>
          <w:szCs w:val="24"/>
        </w:rPr>
        <w:t>名　　称:</w:t>
      </w:r>
      <w:r w:rsidRPr="007D0F14">
        <w:rPr>
          <w:rFonts w:ascii="宋体" w:eastAsia="宋体" w:hAnsi="宋体" w:cs="宋体"/>
          <w:color w:val="791911"/>
          <w:kern w:val="0"/>
          <w:sz w:val="24"/>
          <w:szCs w:val="24"/>
        </w:rPr>
        <w:t>昆明市科技局关于印发《昆明市众创空间认定管理办法》的通知</w:t>
      </w:r>
    </w:p>
    <w:p w14:paraId="37A9F756" w14:textId="77777777" w:rsidR="007D0F14" w:rsidRPr="007D0F14" w:rsidRDefault="007D0F14" w:rsidP="007D0F14">
      <w:pPr>
        <w:widowControl/>
        <w:numPr>
          <w:ilvl w:val="0"/>
          <w:numId w:val="1"/>
        </w:numPr>
        <w:spacing w:line="420" w:lineRule="atLeast"/>
        <w:ind w:left="0"/>
        <w:jc w:val="left"/>
        <w:rPr>
          <w:rFonts w:ascii="宋体" w:eastAsia="宋体" w:hAnsi="宋体" w:cs="宋体"/>
          <w:color w:val="791911"/>
          <w:kern w:val="0"/>
          <w:sz w:val="24"/>
          <w:szCs w:val="24"/>
        </w:rPr>
      </w:pPr>
      <w:r w:rsidRPr="007D0F14">
        <w:rPr>
          <w:rFonts w:ascii="宋体" w:eastAsia="宋体" w:hAnsi="宋体" w:cs="宋体"/>
          <w:b/>
          <w:bCs/>
          <w:color w:val="791911"/>
          <w:kern w:val="0"/>
          <w:sz w:val="24"/>
          <w:szCs w:val="24"/>
        </w:rPr>
        <w:t>文　　号:</w:t>
      </w:r>
      <w:proofErr w:type="gramStart"/>
      <w:r w:rsidRPr="007D0F14">
        <w:rPr>
          <w:rFonts w:ascii="宋体" w:eastAsia="宋体" w:hAnsi="宋体" w:cs="宋体"/>
          <w:color w:val="791911"/>
          <w:kern w:val="0"/>
          <w:sz w:val="24"/>
          <w:szCs w:val="24"/>
        </w:rPr>
        <w:t>昆科发</w:t>
      </w:r>
      <w:proofErr w:type="gramEnd"/>
      <w:r w:rsidRPr="007D0F14">
        <w:rPr>
          <w:rFonts w:ascii="宋体" w:eastAsia="宋体" w:hAnsi="宋体" w:cs="宋体"/>
          <w:color w:val="791911"/>
          <w:kern w:val="0"/>
          <w:sz w:val="24"/>
          <w:szCs w:val="24"/>
        </w:rPr>
        <w:t>〔2017〕55号</w:t>
      </w:r>
    </w:p>
    <w:p w14:paraId="0E826F18" w14:textId="77777777" w:rsidR="007D0F14" w:rsidRPr="007D0F14" w:rsidRDefault="007D0F14" w:rsidP="007D0F14">
      <w:pPr>
        <w:widowControl/>
        <w:numPr>
          <w:ilvl w:val="0"/>
          <w:numId w:val="1"/>
        </w:numPr>
        <w:spacing w:line="420" w:lineRule="atLeast"/>
        <w:ind w:left="0"/>
        <w:jc w:val="left"/>
        <w:rPr>
          <w:rFonts w:ascii="宋体" w:eastAsia="宋体" w:hAnsi="宋体" w:cs="宋体"/>
          <w:color w:val="791911"/>
          <w:kern w:val="0"/>
          <w:sz w:val="24"/>
          <w:szCs w:val="24"/>
        </w:rPr>
      </w:pPr>
      <w:r w:rsidRPr="007D0F14">
        <w:rPr>
          <w:rFonts w:ascii="宋体" w:eastAsia="宋体" w:hAnsi="宋体" w:cs="宋体"/>
          <w:b/>
          <w:bCs/>
          <w:color w:val="791911"/>
          <w:kern w:val="0"/>
          <w:sz w:val="24"/>
          <w:szCs w:val="24"/>
        </w:rPr>
        <w:t>关键字:</w:t>
      </w:r>
    </w:p>
    <w:p w14:paraId="3CEC9ED2" w14:textId="77777777" w:rsidR="007D0F14" w:rsidRPr="007D0F14" w:rsidRDefault="007D0F14" w:rsidP="007D0F14">
      <w:pPr>
        <w:widowControl/>
        <w:spacing w:line="360" w:lineRule="atLeast"/>
        <w:jc w:val="center"/>
        <w:rPr>
          <w:rFonts w:ascii="微软雅黑" w:eastAsia="微软雅黑" w:hAnsi="微软雅黑" w:cs="宋体"/>
          <w:color w:val="666666"/>
          <w:kern w:val="0"/>
          <w:szCs w:val="21"/>
        </w:rPr>
      </w:pPr>
      <w:bookmarkStart w:id="0" w:name="_GoBack"/>
      <w:r w:rsidRPr="007D0F14">
        <w:rPr>
          <w:rFonts w:ascii="微软雅黑" w:eastAsia="微软雅黑" w:hAnsi="微软雅黑" w:cs="宋体" w:hint="eastAsia"/>
          <w:b/>
          <w:bCs/>
          <w:color w:val="666666"/>
          <w:kern w:val="0"/>
          <w:szCs w:val="21"/>
        </w:rPr>
        <w:t>昆明市科技局关于印发《昆明市众创空间认定管理办法》的通知</w:t>
      </w:r>
    </w:p>
    <w:bookmarkEnd w:id="0"/>
    <w:p w14:paraId="5C95B37B"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p>
    <w:p w14:paraId="761363AD" w14:textId="77777777" w:rsidR="007D0F14" w:rsidRPr="007D0F14" w:rsidRDefault="007D0F14" w:rsidP="007D0F14">
      <w:pPr>
        <w:widowControl/>
        <w:spacing w:line="360" w:lineRule="atLeast"/>
        <w:jc w:val="center"/>
        <w:rPr>
          <w:rFonts w:ascii="微软雅黑" w:eastAsia="微软雅黑" w:hAnsi="微软雅黑" w:cs="宋体" w:hint="eastAsia"/>
          <w:color w:val="666666"/>
          <w:kern w:val="0"/>
          <w:szCs w:val="21"/>
        </w:rPr>
      </w:pPr>
      <w:proofErr w:type="gramStart"/>
      <w:r w:rsidRPr="007D0F14">
        <w:rPr>
          <w:rFonts w:ascii="微软雅黑" w:eastAsia="微软雅黑" w:hAnsi="微软雅黑" w:cs="宋体" w:hint="eastAsia"/>
          <w:color w:val="666666"/>
          <w:kern w:val="0"/>
          <w:szCs w:val="21"/>
        </w:rPr>
        <w:t>昆科发</w:t>
      </w:r>
      <w:proofErr w:type="gramEnd"/>
      <w:r w:rsidRPr="007D0F14">
        <w:rPr>
          <w:rFonts w:ascii="微软雅黑" w:eastAsia="微软雅黑" w:hAnsi="微软雅黑" w:cs="宋体" w:hint="eastAsia"/>
          <w:color w:val="666666"/>
          <w:kern w:val="0"/>
          <w:szCs w:val="21"/>
        </w:rPr>
        <w:t>〔2017〕55号</w:t>
      </w:r>
    </w:p>
    <w:p w14:paraId="60E3D690"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p>
    <w:p w14:paraId="1FAB2FC0"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各有关单位：</w:t>
      </w:r>
    </w:p>
    <w:p w14:paraId="05539FA3"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   为认真贯彻落实《云南省人民政府办公厅关于加快众创空间发展服务实体经济转型升级的实施意见》（云政办发（2016）65号）精神，进一步推动昆明市</w:t>
      </w:r>
      <w:proofErr w:type="gramStart"/>
      <w:r w:rsidRPr="007D0F14">
        <w:rPr>
          <w:rFonts w:ascii="微软雅黑" w:eastAsia="微软雅黑" w:hAnsi="微软雅黑" w:cs="宋体" w:hint="eastAsia"/>
          <w:color w:val="666666"/>
          <w:kern w:val="0"/>
          <w:szCs w:val="21"/>
        </w:rPr>
        <w:t>级众创空间</w:t>
      </w:r>
      <w:proofErr w:type="gramEnd"/>
      <w:r w:rsidRPr="007D0F14">
        <w:rPr>
          <w:rFonts w:ascii="微软雅黑" w:eastAsia="微软雅黑" w:hAnsi="微软雅黑" w:cs="宋体" w:hint="eastAsia"/>
          <w:color w:val="666666"/>
          <w:kern w:val="0"/>
          <w:szCs w:val="21"/>
        </w:rPr>
        <w:t>的建设，结合昆明市小</w:t>
      </w:r>
      <w:proofErr w:type="gramStart"/>
      <w:r w:rsidRPr="007D0F14">
        <w:rPr>
          <w:rFonts w:ascii="微软雅黑" w:eastAsia="微软雅黑" w:hAnsi="微软雅黑" w:cs="宋体" w:hint="eastAsia"/>
          <w:color w:val="666666"/>
          <w:kern w:val="0"/>
          <w:szCs w:val="21"/>
        </w:rPr>
        <w:t>微企业</w:t>
      </w:r>
      <w:proofErr w:type="gramEnd"/>
      <w:r w:rsidRPr="007D0F14">
        <w:rPr>
          <w:rFonts w:ascii="微软雅黑" w:eastAsia="微软雅黑" w:hAnsi="微软雅黑" w:cs="宋体" w:hint="eastAsia"/>
          <w:color w:val="666666"/>
          <w:kern w:val="0"/>
          <w:szCs w:val="21"/>
        </w:rPr>
        <w:t>创业创新基地城市示范的实际，经昆明市科技局局长办公会研究决定，现将《昆明市众创空间认定管理办法》印发执行。</w:t>
      </w:r>
    </w:p>
    <w:p w14:paraId="741FDD3E"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p>
    <w:p w14:paraId="05779A19" w14:textId="77777777" w:rsidR="007D0F14" w:rsidRPr="007D0F14" w:rsidRDefault="007D0F14" w:rsidP="007D0F14">
      <w:pPr>
        <w:widowControl/>
        <w:spacing w:line="360" w:lineRule="atLeast"/>
        <w:jc w:val="righ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昆明市科学技术局</w:t>
      </w:r>
    </w:p>
    <w:p w14:paraId="585F6D40" w14:textId="77777777" w:rsidR="007D0F14" w:rsidRPr="007D0F14" w:rsidRDefault="007D0F14" w:rsidP="007D0F14">
      <w:pPr>
        <w:widowControl/>
        <w:spacing w:line="360" w:lineRule="atLeast"/>
        <w:jc w:val="righ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2017年6月6日 </w:t>
      </w:r>
    </w:p>
    <w:p w14:paraId="5FEF049E"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p>
    <w:p w14:paraId="6F910F77" w14:textId="77777777" w:rsidR="007D0F14" w:rsidRPr="007D0F14" w:rsidRDefault="007D0F14" w:rsidP="007D0F14">
      <w:pPr>
        <w:widowControl/>
        <w:spacing w:line="360" w:lineRule="atLeast"/>
        <w:jc w:val="center"/>
        <w:rPr>
          <w:rFonts w:ascii="微软雅黑" w:eastAsia="微软雅黑" w:hAnsi="微软雅黑" w:cs="宋体" w:hint="eastAsia"/>
          <w:color w:val="666666"/>
          <w:kern w:val="0"/>
          <w:szCs w:val="21"/>
        </w:rPr>
      </w:pPr>
      <w:r w:rsidRPr="007D0F14">
        <w:rPr>
          <w:rFonts w:ascii="微软雅黑" w:eastAsia="微软雅黑" w:hAnsi="微软雅黑" w:cs="宋体" w:hint="eastAsia"/>
          <w:b/>
          <w:bCs/>
          <w:color w:val="666666"/>
          <w:kern w:val="0"/>
          <w:szCs w:val="21"/>
        </w:rPr>
        <w:t>昆明市</w:t>
      </w:r>
      <w:proofErr w:type="gramStart"/>
      <w:r w:rsidRPr="007D0F14">
        <w:rPr>
          <w:rFonts w:ascii="微软雅黑" w:eastAsia="微软雅黑" w:hAnsi="微软雅黑" w:cs="宋体" w:hint="eastAsia"/>
          <w:b/>
          <w:bCs/>
          <w:color w:val="666666"/>
          <w:kern w:val="0"/>
          <w:szCs w:val="21"/>
        </w:rPr>
        <w:t>众创空间</w:t>
      </w:r>
      <w:proofErr w:type="gramEnd"/>
      <w:r w:rsidRPr="007D0F14">
        <w:rPr>
          <w:rFonts w:ascii="微软雅黑" w:eastAsia="微软雅黑" w:hAnsi="微软雅黑" w:cs="宋体" w:hint="eastAsia"/>
          <w:b/>
          <w:bCs/>
          <w:color w:val="666666"/>
          <w:kern w:val="0"/>
          <w:szCs w:val="21"/>
        </w:rPr>
        <w:t>认定管理办法</w:t>
      </w:r>
    </w:p>
    <w:p w14:paraId="2B0B41EA"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p>
    <w:p w14:paraId="69EC873F"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第一章 总则</w:t>
      </w:r>
    </w:p>
    <w:p w14:paraId="320D628A"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lastRenderedPageBreak/>
        <w:t>第一条  为加强昆明市</w:t>
      </w:r>
      <w:proofErr w:type="gramStart"/>
      <w:r w:rsidRPr="007D0F14">
        <w:rPr>
          <w:rFonts w:ascii="微软雅黑" w:eastAsia="微软雅黑" w:hAnsi="微软雅黑" w:cs="宋体" w:hint="eastAsia"/>
          <w:color w:val="666666"/>
          <w:kern w:val="0"/>
          <w:szCs w:val="21"/>
        </w:rPr>
        <w:t>级众创空间</w:t>
      </w:r>
      <w:proofErr w:type="gramEnd"/>
      <w:r w:rsidRPr="007D0F14">
        <w:rPr>
          <w:rFonts w:ascii="微软雅黑" w:eastAsia="微软雅黑" w:hAnsi="微软雅黑" w:cs="宋体" w:hint="eastAsia"/>
          <w:color w:val="666666"/>
          <w:kern w:val="0"/>
          <w:szCs w:val="21"/>
        </w:rPr>
        <w:t>的发展，推进“大众创业、万众创新”，根据《科技部关于印发&lt;发展众创空间工作指引&gt;的通知》（国科发火﹝2015﹞297号）和《专业化众创空间建设工作指引》（国科高发﹝2016﹞231号）的精神和要求，制定本办法。</w:t>
      </w:r>
    </w:p>
    <w:p w14:paraId="468A1C21"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第二条  </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是面向创新创业团队和初创</w:t>
      </w:r>
      <w:proofErr w:type="gramStart"/>
      <w:r w:rsidRPr="007D0F14">
        <w:rPr>
          <w:rFonts w:ascii="微软雅黑" w:eastAsia="微软雅黑" w:hAnsi="微软雅黑" w:cs="宋体" w:hint="eastAsia"/>
          <w:color w:val="666666"/>
          <w:kern w:val="0"/>
          <w:szCs w:val="21"/>
        </w:rPr>
        <w:t>期创业</w:t>
      </w:r>
      <w:proofErr w:type="gramEnd"/>
      <w:r w:rsidRPr="007D0F14">
        <w:rPr>
          <w:rFonts w:ascii="微软雅黑" w:eastAsia="微软雅黑" w:hAnsi="微软雅黑" w:cs="宋体" w:hint="eastAsia"/>
          <w:color w:val="666666"/>
          <w:kern w:val="0"/>
          <w:szCs w:val="21"/>
        </w:rPr>
        <w:t>企业，通过市场化机制、专业化服务和资本化途径，实现创新与创业相结合、线上与线下相结合、孵化与投资相结合，构建低成本、便利化、全要素、开放式服务平台。为广大创新创业者提供良好的工作空间、网络空间、社交空间和资源共享空间，推动新技术、新模式、新服务和新业态的发展。</w:t>
      </w:r>
    </w:p>
    <w:p w14:paraId="3B65E938"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市级</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分为技术支撑类和综合服务类。</w:t>
      </w:r>
    </w:p>
    <w:p w14:paraId="4FB0CAE8"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第三条  昆明市科学技术局负责全市</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的认定管理工作。</w:t>
      </w:r>
    </w:p>
    <w:p w14:paraId="4C64FDA6"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第四条  各县（市）区及国家级开发（度假）区、“两区”、阳宗海管委会科技主管部门（以下简称科技主管部门）负责本区域市级</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的推荐工作，协助做好市级及</w:t>
      </w:r>
      <w:proofErr w:type="gramStart"/>
      <w:r w:rsidRPr="007D0F14">
        <w:rPr>
          <w:rFonts w:ascii="微软雅黑" w:eastAsia="微软雅黑" w:hAnsi="微软雅黑" w:cs="宋体" w:hint="eastAsia"/>
          <w:color w:val="666666"/>
          <w:kern w:val="0"/>
          <w:szCs w:val="21"/>
        </w:rPr>
        <w:t>以上众创空间</w:t>
      </w:r>
      <w:proofErr w:type="gramEnd"/>
      <w:r w:rsidRPr="007D0F14">
        <w:rPr>
          <w:rFonts w:ascii="微软雅黑" w:eastAsia="微软雅黑" w:hAnsi="微软雅黑" w:cs="宋体" w:hint="eastAsia"/>
          <w:color w:val="666666"/>
          <w:kern w:val="0"/>
          <w:szCs w:val="21"/>
        </w:rPr>
        <w:t>建设的管理、绩效统计等服务工作。</w:t>
      </w:r>
    </w:p>
    <w:p w14:paraId="59639B33"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p>
    <w:p w14:paraId="5D45E1D2"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第二章 认定条件</w:t>
      </w:r>
    </w:p>
    <w:p w14:paraId="5CF51D83"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第五条  申请认定</w:t>
      </w:r>
      <w:proofErr w:type="gramStart"/>
      <w:r w:rsidRPr="007D0F14">
        <w:rPr>
          <w:rFonts w:ascii="微软雅黑" w:eastAsia="微软雅黑" w:hAnsi="微软雅黑" w:cs="宋体" w:hint="eastAsia"/>
          <w:color w:val="666666"/>
          <w:kern w:val="0"/>
          <w:szCs w:val="21"/>
        </w:rPr>
        <w:t>昆明市众创空间</w:t>
      </w:r>
      <w:proofErr w:type="gramEnd"/>
      <w:r w:rsidRPr="007D0F14">
        <w:rPr>
          <w:rFonts w:ascii="微软雅黑" w:eastAsia="微软雅黑" w:hAnsi="微软雅黑" w:cs="宋体" w:hint="eastAsia"/>
          <w:color w:val="666666"/>
          <w:kern w:val="0"/>
          <w:szCs w:val="21"/>
        </w:rPr>
        <w:t>，须具备以下条件：</w:t>
      </w:r>
    </w:p>
    <w:p w14:paraId="427A1DD4"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（一）在昆明市区域内注册，具有独立法人资格的企事业单位；</w:t>
      </w:r>
    </w:p>
    <w:p w14:paraId="61D735CA"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（二）具有明确的创新创业服务主题，内容充实，规划合理；</w:t>
      </w:r>
    </w:p>
    <w:p w14:paraId="1837762E"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（三）</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成立时间在半年以上；</w:t>
      </w:r>
    </w:p>
    <w:p w14:paraId="22BD767D"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（四）</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的服务团队和主要负责人要具备一定行业背景、丰富的创新创业经历和相关行业资源，人员的知识结构、综合素质、业务技能和服务能力能够满足大众创新创业服务需求；</w:t>
      </w:r>
    </w:p>
    <w:p w14:paraId="59776097"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（五）有提供创新创业辅导和孵化服务的导师团队；</w:t>
      </w:r>
    </w:p>
    <w:p w14:paraId="53C17020"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lastRenderedPageBreak/>
        <w:t>（六）财务管理规范。依托运营单位的，建设运营财务应单独核算。</w:t>
      </w:r>
    </w:p>
    <w:p w14:paraId="3EF74B59"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第六条  申请技术支撑</w:t>
      </w:r>
      <w:proofErr w:type="gramStart"/>
      <w:r w:rsidRPr="007D0F14">
        <w:rPr>
          <w:rFonts w:ascii="微软雅黑" w:eastAsia="微软雅黑" w:hAnsi="微软雅黑" w:cs="宋体" w:hint="eastAsia"/>
          <w:color w:val="666666"/>
          <w:kern w:val="0"/>
          <w:szCs w:val="21"/>
        </w:rPr>
        <w:t>类众创空间除</w:t>
      </w:r>
      <w:proofErr w:type="gramEnd"/>
      <w:r w:rsidRPr="007D0F14">
        <w:rPr>
          <w:rFonts w:ascii="微软雅黑" w:eastAsia="微软雅黑" w:hAnsi="微软雅黑" w:cs="宋体" w:hint="eastAsia"/>
          <w:color w:val="666666"/>
          <w:kern w:val="0"/>
          <w:szCs w:val="21"/>
        </w:rPr>
        <w:t>具备第五条所列条件以外，还应同时具备以下条件：</w:t>
      </w:r>
    </w:p>
    <w:p w14:paraId="3012795D"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（一）具备完善的专业化研究开发和产业化条件，能够提供低成本的开放式办公空间；</w:t>
      </w:r>
    </w:p>
    <w:p w14:paraId="4FC6AB11"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（二）具有专业化的研发设计、检验检测、模型加工、中试生产等研发、生产设备设施和厂房，实现符合行业特征专业领域的技术、信息、资本、供应链、市场对接等个性化、定制化服务；</w:t>
      </w:r>
    </w:p>
    <w:p w14:paraId="139D938E"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（三）具有开放式的互联网线上平台，能够整合本行业的创新创业资源，提供共享服务。</w:t>
      </w:r>
    </w:p>
    <w:p w14:paraId="1F32630A"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第七条  申请综合服务</w:t>
      </w:r>
      <w:proofErr w:type="gramStart"/>
      <w:r w:rsidRPr="007D0F14">
        <w:rPr>
          <w:rFonts w:ascii="微软雅黑" w:eastAsia="微软雅黑" w:hAnsi="微软雅黑" w:cs="宋体" w:hint="eastAsia"/>
          <w:color w:val="666666"/>
          <w:kern w:val="0"/>
          <w:szCs w:val="21"/>
        </w:rPr>
        <w:t>类众创空间除</w:t>
      </w:r>
      <w:proofErr w:type="gramEnd"/>
      <w:r w:rsidRPr="007D0F14">
        <w:rPr>
          <w:rFonts w:ascii="微软雅黑" w:eastAsia="微软雅黑" w:hAnsi="微软雅黑" w:cs="宋体" w:hint="eastAsia"/>
          <w:color w:val="666666"/>
          <w:kern w:val="0"/>
          <w:szCs w:val="21"/>
        </w:rPr>
        <w:t>具备第五条所列条件以外，还应同时具备以下条件：</w:t>
      </w:r>
    </w:p>
    <w:p w14:paraId="6B0E2FCD"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（一）</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场地（自有或租赁，其中租赁期不少于3年，商业经营性场所除外）面积原则上在300平方米以上，公共办公场所面积不得低于</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面积的10%，为入驻企业和团队提供必需的办公设备、会议室、洽谈室等公共办公场地；</w:t>
      </w:r>
    </w:p>
    <w:p w14:paraId="1A4CBC05"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（二）入驻10个（含）以上小</w:t>
      </w:r>
      <w:proofErr w:type="gramStart"/>
      <w:r w:rsidRPr="007D0F14">
        <w:rPr>
          <w:rFonts w:ascii="微软雅黑" w:eastAsia="微软雅黑" w:hAnsi="微软雅黑" w:cs="宋体" w:hint="eastAsia"/>
          <w:color w:val="666666"/>
          <w:kern w:val="0"/>
          <w:szCs w:val="21"/>
        </w:rPr>
        <w:t>微企业</w:t>
      </w:r>
      <w:proofErr w:type="gramEnd"/>
      <w:r w:rsidRPr="007D0F14">
        <w:rPr>
          <w:rFonts w:ascii="微软雅黑" w:eastAsia="微软雅黑" w:hAnsi="微软雅黑" w:cs="宋体" w:hint="eastAsia"/>
          <w:color w:val="666666"/>
          <w:kern w:val="0"/>
          <w:szCs w:val="21"/>
        </w:rPr>
        <w:t>或创业团队，入驻企业、创业团队的经营项目符合《国家重点支持的高新技术领域》和昆明188重点产业要求，并在法律、法规允许的范围内从事经营活动；</w:t>
      </w:r>
    </w:p>
    <w:p w14:paraId="0CD5B8B4"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（三）具有为创业者提供工商注册、法律法</w:t>
      </w:r>
      <w:proofErr w:type="gramStart"/>
      <w:r w:rsidRPr="007D0F14">
        <w:rPr>
          <w:rFonts w:ascii="微软雅黑" w:eastAsia="微软雅黑" w:hAnsi="微软雅黑" w:cs="宋体" w:hint="eastAsia"/>
          <w:color w:val="666666"/>
          <w:kern w:val="0"/>
          <w:szCs w:val="21"/>
        </w:rPr>
        <w:t>务</w:t>
      </w:r>
      <w:proofErr w:type="gramEnd"/>
      <w:r w:rsidRPr="007D0F14">
        <w:rPr>
          <w:rFonts w:ascii="微软雅黑" w:eastAsia="微软雅黑" w:hAnsi="微软雅黑" w:cs="宋体" w:hint="eastAsia"/>
          <w:color w:val="666666"/>
          <w:kern w:val="0"/>
          <w:szCs w:val="21"/>
        </w:rPr>
        <w:t>、金融服务、政策咨询等创新创业服务的能力，并定期举办项目路演、沙龙、训练营等各</w:t>
      </w:r>
      <w:proofErr w:type="gramStart"/>
      <w:r w:rsidRPr="007D0F14">
        <w:rPr>
          <w:rFonts w:ascii="微软雅黑" w:eastAsia="微软雅黑" w:hAnsi="微软雅黑" w:cs="宋体" w:hint="eastAsia"/>
          <w:color w:val="666666"/>
          <w:kern w:val="0"/>
          <w:szCs w:val="21"/>
        </w:rPr>
        <w:t>类创新</w:t>
      </w:r>
      <w:proofErr w:type="gramEnd"/>
      <w:r w:rsidRPr="007D0F14">
        <w:rPr>
          <w:rFonts w:ascii="微软雅黑" w:eastAsia="微软雅黑" w:hAnsi="微软雅黑" w:cs="宋体" w:hint="eastAsia"/>
          <w:color w:val="666666"/>
          <w:kern w:val="0"/>
          <w:szCs w:val="21"/>
        </w:rPr>
        <w:t>交流活动；</w:t>
      </w:r>
    </w:p>
    <w:p w14:paraId="7E1B7D4C"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（四）与天使投资、风险投资、私募基金、投资及担保机构等有长期稳定的合作关系，鼓励</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设立面向创业项目（企业）的创投基金。</w:t>
      </w:r>
    </w:p>
    <w:p w14:paraId="7FA2B761"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p>
    <w:p w14:paraId="2061FE4C"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第三章 申报流程</w:t>
      </w:r>
    </w:p>
    <w:p w14:paraId="6A657F66"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第八条  市科技局发布申报通知，申报单位按照要求填写申报材料（电子版、纸件）。</w:t>
      </w:r>
    </w:p>
    <w:p w14:paraId="52D56B6F"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第九条  申报材料包括：</w:t>
      </w:r>
    </w:p>
    <w:p w14:paraId="60875312"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lastRenderedPageBreak/>
        <w:t>（一）昆明市</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认定申请表；</w:t>
      </w:r>
    </w:p>
    <w:p w14:paraId="428AB9E6"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（二）符合第五、六或七条所列申报条件的证明材料；</w:t>
      </w:r>
    </w:p>
    <w:p w14:paraId="5F0A76A8"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（三）</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建设运营方案，包括建设的必要性、具备的基础条件、建设和运营目标、运营机制、可提供的服务、保障措施等；</w:t>
      </w:r>
    </w:p>
    <w:p w14:paraId="2F76FD86"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（四）年度工作计划；</w:t>
      </w:r>
    </w:p>
    <w:p w14:paraId="02E8C624"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（五）其他应提交的材料。</w:t>
      </w:r>
    </w:p>
    <w:p w14:paraId="3705F8FE"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第十条  申报单位将申报材料</w:t>
      </w:r>
      <w:proofErr w:type="gramStart"/>
      <w:r w:rsidRPr="007D0F14">
        <w:rPr>
          <w:rFonts w:ascii="微软雅黑" w:eastAsia="微软雅黑" w:hAnsi="微软雅黑" w:cs="宋体" w:hint="eastAsia"/>
          <w:color w:val="666666"/>
          <w:kern w:val="0"/>
          <w:szCs w:val="21"/>
        </w:rPr>
        <w:t>报众创空间</w:t>
      </w:r>
      <w:proofErr w:type="gramEnd"/>
      <w:r w:rsidRPr="007D0F14">
        <w:rPr>
          <w:rFonts w:ascii="微软雅黑" w:eastAsia="微软雅黑" w:hAnsi="微软雅黑" w:cs="宋体" w:hint="eastAsia"/>
          <w:color w:val="666666"/>
          <w:kern w:val="0"/>
          <w:szCs w:val="21"/>
        </w:rPr>
        <w:t>运营所在地科技主管部门，各科技主管部门对申报材料进行初审和实地查验，择优推荐上报市科技局。</w:t>
      </w:r>
    </w:p>
    <w:p w14:paraId="7B2DFEAA"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第十一条 市科技局组织相关专家进行现场调研，实地审核，审核通过的结果向社会公示，公示期为7天。</w:t>
      </w:r>
    </w:p>
    <w:p w14:paraId="2E8FC129"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第十二条  公示无异议的</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由市科技局统一向社会公布，授予“昆明市众创空间”称号。</w:t>
      </w:r>
    </w:p>
    <w:p w14:paraId="5BF2100B"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p>
    <w:p w14:paraId="705E6124"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第四章  扶持措施</w:t>
      </w:r>
    </w:p>
    <w:p w14:paraId="6FC1988A"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第十三条  昆明市对认定的</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一次性给予10万元，作为</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建设的引导资金，用于</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条件建设。</w:t>
      </w:r>
    </w:p>
    <w:p w14:paraId="7105C6B6"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第十四条  鼓励昆明市</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孵化的企业在</w:t>
      </w:r>
      <w:proofErr w:type="gramStart"/>
      <w:r w:rsidRPr="007D0F14">
        <w:rPr>
          <w:rFonts w:ascii="微软雅黑" w:eastAsia="微软雅黑" w:hAnsi="微软雅黑" w:cs="宋体" w:hint="eastAsia"/>
          <w:color w:val="666666"/>
          <w:kern w:val="0"/>
          <w:szCs w:val="21"/>
        </w:rPr>
        <w:t>股权众筹平台</w:t>
      </w:r>
      <w:proofErr w:type="gramEnd"/>
      <w:r w:rsidRPr="007D0F14">
        <w:rPr>
          <w:rFonts w:ascii="微软雅黑" w:eastAsia="微软雅黑" w:hAnsi="微软雅黑" w:cs="宋体" w:hint="eastAsia"/>
          <w:color w:val="666666"/>
          <w:kern w:val="0"/>
          <w:szCs w:val="21"/>
        </w:rPr>
        <w:t>、区域股权交易市场、“新三板”进行挂牌和融资。</w:t>
      </w:r>
    </w:p>
    <w:p w14:paraId="05A53992"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第十五条  市级工程（技术）研究中心、重点实验室、院士工作站等科技创新平台应向</w:t>
      </w:r>
      <w:proofErr w:type="gramStart"/>
      <w:r w:rsidRPr="007D0F14">
        <w:rPr>
          <w:rFonts w:ascii="微软雅黑" w:eastAsia="微软雅黑" w:hAnsi="微软雅黑" w:cs="宋体" w:hint="eastAsia"/>
          <w:color w:val="666666"/>
          <w:kern w:val="0"/>
          <w:szCs w:val="21"/>
        </w:rPr>
        <w:t>市众创空间</w:t>
      </w:r>
      <w:proofErr w:type="gramEnd"/>
      <w:r w:rsidRPr="007D0F14">
        <w:rPr>
          <w:rFonts w:ascii="微软雅黑" w:eastAsia="微软雅黑" w:hAnsi="微软雅黑" w:cs="宋体" w:hint="eastAsia"/>
          <w:color w:val="666666"/>
          <w:kern w:val="0"/>
          <w:szCs w:val="21"/>
        </w:rPr>
        <w:t>开放，共享科技资源。</w:t>
      </w:r>
    </w:p>
    <w:p w14:paraId="2E9E367C"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第十六条  充分发挥市科技创新创业梦想导师作用，给予</w:t>
      </w:r>
      <w:proofErr w:type="gramStart"/>
      <w:r w:rsidRPr="007D0F14">
        <w:rPr>
          <w:rFonts w:ascii="微软雅黑" w:eastAsia="微软雅黑" w:hAnsi="微软雅黑" w:cs="宋体" w:hint="eastAsia"/>
          <w:color w:val="666666"/>
          <w:kern w:val="0"/>
          <w:szCs w:val="21"/>
        </w:rPr>
        <w:t>市众创空间</w:t>
      </w:r>
      <w:proofErr w:type="gramEnd"/>
      <w:r w:rsidRPr="007D0F14">
        <w:rPr>
          <w:rFonts w:ascii="微软雅黑" w:eastAsia="微软雅黑" w:hAnsi="微软雅黑" w:cs="宋体" w:hint="eastAsia"/>
          <w:color w:val="666666"/>
          <w:kern w:val="0"/>
          <w:szCs w:val="21"/>
        </w:rPr>
        <w:t>人才和智力支持，为</w:t>
      </w:r>
      <w:proofErr w:type="gramStart"/>
      <w:r w:rsidRPr="007D0F14">
        <w:rPr>
          <w:rFonts w:ascii="微软雅黑" w:eastAsia="微软雅黑" w:hAnsi="微软雅黑" w:cs="宋体" w:hint="eastAsia"/>
          <w:color w:val="666666"/>
          <w:kern w:val="0"/>
          <w:szCs w:val="21"/>
        </w:rPr>
        <w:t>市众创空间</w:t>
      </w:r>
      <w:proofErr w:type="gramEnd"/>
      <w:r w:rsidRPr="007D0F14">
        <w:rPr>
          <w:rFonts w:ascii="微软雅黑" w:eastAsia="微软雅黑" w:hAnsi="微软雅黑" w:cs="宋体" w:hint="eastAsia"/>
          <w:color w:val="666666"/>
          <w:kern w:val="0"/>
          <w:szCs w:val="21"/>
        </w:rPr>
        <w:t>提供全流程创新创业指导服务。</w:t>
      </w:r>
    </w:p>
    <w:p w14:paraId="069CFF7A"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lastRenderedPageBreak/>
        <w:t>第十七条  被认定的</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申报下一年度市级科技孵化器、重点实验室等科技创新服务平台，同等条件下予以优先。</w:t>
      </w:r>
    </w:p>
    <w:p w14:paraId="5001A949"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第十八条  市科技局对市级</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集聚能力，服务能力，融资能力，孵化成果等绩效进行年度考核。考核不合格的提出限期整改；整改不合格的，取消昆明市</w:t>
      </w:r>
      <w:proofErr w:type="gramStart"/>
      <w:r w:rsidRPr="007D0F14">
        <w:rPr>
          <w:rFonts w:ascii="微软雅黑" w:eastAsia="微软雅黑" w:hAnsi="微软雅黑" w:cs="宋体" w:hint="eastAsia"/>
          <w:color w:val="666666"/>
          <w:kern w:val="0"/>
          <w:szCs w:val="21"/>
        </w:rPr>
        <w:t>众创空间</w:t>
      </w:r>
      <w:proofErr w:type="gramEnd"/>
      <w:r w:rsidRPr="007D0F14">
        <w:rPr>
          <w:rFonts w:ascii="微软雅黑" w:eastAsia="微软雅黑" w:hAnsi="微软雅黑" w:cs="宋体" w:hint="eastAsia"/>
          <w:color w:val="666666"/>
          <w:kern w:val="0"/>
          <w:szCs w:val="21"/>
        </w:rPr>
        <w:t>称号。</w:t>
      </w:r>
    </w:p>
    <w:p w14:paraId="6AC837AC"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p>
    <w:p w14:paraId="1E0CBFBE"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第五章  附 则</w:t>
      </w:r>
    </w:p>
    <w:p w14:paraId="6A24920B" w14:textId="77777777" w:rsidR="007D0F14" w:rsidRPr="007D0F14" w:rsidRDefault="007D0F14" w:rsidP="007D0F14">
      <w:pPr>
        <w:widowControl/>
        <w:spacing w:line="360" w:lineRule="atLeast"/>
        <w:jc w:val="left"/>
        <w:rPr>
          <w:rFonts w:ascii="微软雅黑" w:eastAsia="微软雅黑" w:hAnsi="微软雅黑" w:cs="宋体" w:hint="eastAsia"/>
          <w:color w:val="666666"/>
          <w:kern w:val="0"/>
          <w:szCs w:val="21"/>
        </w:rPr>
      </w:pPr>
      <w:r w:rsidRPr="007D0F14">
        <w:rPr>
          <w:rFonts w:ascii="微软雅黑" w:eastAsia="微软雅黑" w:hAnsi="微软雅黑" w:cs="宋体" w:hint="eastAsia"/>
          <w:color w:val="666666"/>
          <w:kern w:val="0"/>
          <w:szCs w:val="21"/>
        </w:rPr>
        <w:t>第十九条  本办法由昆明市科学技术局负责解释，自印发之日起施行。</w:t>
      </w:r>
    </w:p>
    <w:p w14:paraId="57C61E46" w14:textId="77777777" w:rsidR="00720E87" w:rsidRPr="007D0F14" w:rsidRDefault="00720E87"/>
    <w:sectPr w:rsidR="00720E87" w:rsidRPr="007D0F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6B2B7" w14:textId="77777777" w:rsidR="00F344DD" w:rsidRDefault="00F344DD" w:rsidP="007D0F14">
      <w:r>
        <w:separator/>
      </w:r>
    </w:p>
  </w:endnote>
  <w:endnote w:type="continuationSeparator" w:id="0">
    <w:p w14:paraId="7F311AA9" w14:textId="77777777" w:rsidR="00F344DD" w:rsidRDefault="00F344DD" w:rsidP="007D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A788D" w14:textId="77777777" w:rsidR="00F344DD" w:rsidRDefault="00F344DD" w:rsidP="007D0F14">
      <w:r>
        <w:separator/>
      </w:r>
    </w:p>
  </w:footnote>
  <w:footnote w:type="continuationSeparator" w:id="0">
    <w:p w14:paraId="74181AB1" w14:textId="77777777" w:rsidR="00F344DD" w:rsidRDefault="00F344DD" w:rsidP="007D0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22EEA"/>
    <w:multiLevelType w:val="multilevel"/>
    <w:tmpl w:val="205E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D1"/>
    <w:rsid w:val="00720E87"/>
    <w:rsid w:val="007D0F14"/>
    <w:rsid w:val="00837DD1"/>
    <w:rsid w:val="00F3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87C22-683D-4270-846A-1E5E8D61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F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0F14"/>
    <w:rPr>
      <w:sz w:val="18"/>
      <w:szCs w:val="18"/>
    </w:rPr>
  </w:style>
  <w:style w:type="paragraph" w:styleId="a5">
    <w:name w:val="footer"/>
    <w:basedOn w:val="a"/>
    <w:link w:val="a6"/>
    <w:uiPriority w:val="99"/>
    <w:unhideWhenUsed/>
    <w:rsid w:val="007D0F14"/>
    <w:pPr>
      <w:tabs>
        <w:tab w:val="center" w:pos="4153"/>
        <w:tab w:val="right" w:pos="8306"/>
      </w:tabs>
      <w:snapToGrid w:val="0"/>
      <w:jc w:val="left"/>
    </w:pPr>
    <w:rPr>
      <w:sz w:val="18"/>
      <w:szCs w:val="18"/>
    </w:rPr>
  </w:style>
  <w:style w:type="character" w:customStyle="1" w:styleId="a6">
    <w:name w:val="页脚 字符"/>
    <w:basedOn w:val="a0"/>
    <w:link w:val="a5"/>
    <w:uiPriority w:val="99"/>
    <w:rsid w:val="007D0F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90057">
      <w:bodyDiv w:val="1"/>
      <w:marLeft w:val="0"/>
      <w:marRight w:val="0"/>
      <w:marTop w:val="0"/>
      <w:marBottom w:val="0"/>
      <w:divBdr>
        <w:top w:val="none" w:sz="0" w:space="0" w:color="auto"/>
        <w:left w:val="none" w:sz="0" w:space="0" w:color="auto"/>
        <w:bottom w:val="none" w:sz="0" w:space="0" w:color="auto"/>
        <w:right w:val="none" w:sz="0" w:space="0" w:color="auto"/>
      </w:divBdr>
      <w:divsChild>
        <w:div w:id="958026026">
          <w:marLeft w:val="0"/>
          <w:marRight w:val="0"/>
          <w:marTop w:val="150"/>
          <w:marBottom w:val="0"/>
          <w:divBdr>
            <w:top w:val="single" w:sz="6" w:space="15" w:color="CCCCCC"/>
            <w:left w:val="single" w:sz="6" w:space="15" w:color="CCCCCC"/>
            <w:bottom w:val="single" w:sz="6" w:space="15" w:color="CCCCCC"/>
            <w:right w:val="single" w:sz="6" w:space="15" w:color="CCCCCC"/>
          </w:divBdr>
        </w:div>
        <w:div w:id="1716268933">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2019-01-03T03:20:00Z</dcterms:created>
  <dcterms:modified xsi:type="dcterms:W3CDTF">2019-01-03T03:20:00Z</dcterms:modified>
</cp:coreProperties>
</file>